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026493cdd40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Jose Manuel El Mani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Candela, candela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PAZ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UNOS CANTES POR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PAZ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UNOS CANTES POR HUELVA.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UN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UN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UN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ROMERO ESTÁ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MARISMEÑA.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ROMERO ESTÁ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MARISMEÑA.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SIÉNTATE CONMIGO AL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SIÉNTATE CONMIGO AL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SIÉNTATE CONMIGO AL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CONMIGO UNOS CANTES,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CONMIGO ESTE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CONMIGO UNOS CANTES,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CONMIGO ESTE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ESTÁ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ESTÁ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ESTÁ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FUE LLEGANDO,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ROJA COMO UNA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FUE LLEGANDO,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ROJA COMO UNA CANDELA.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CANDELA, CANDELA,</w:t>
            </w:r>
            <w:br/>
            <w:r>
              <w:rPr>
                <w:rFonts w:ascii="Arial" w:hAnsi="Arial"/>
                <w:b/>
                <w:sz w:val="20"/>
              </w:rPr>
              <w:t xml:space="preserve">COMO CRUJEN LAS CANDELAS,</w:t>
            </w:r>
            <w:br/>
            <w:r>
              <w:rPr>
                <w:rFonts w:ascii="Arial" w:hAnsi="Arial"/>
                <w:b/>
                <w:sz w:val="20"/>
              </w:rPr>
              <w:t xml:space="preserve">CUANDO CANTAN LOS ROMEROS,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LAS ESTRELLAS</w:t>
            </w:r>
            <w:br/>
            <w:r>
              <w:rPr>
                <w:rFonts w:ascii="Arial" w:hAnsi="Arial"/>
                <w:b/>
                <w:sz w:val="20"/>
              </w:rPr>
              <w:t xml:space="preserve">UNA SALVE ROCIERA.</w:t>
            </w:r>
          </w:p>
        </w:tc>
      </w:tr>
    </w:tbl>
  </w:body>
</w:document>
</file>